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A372" w14:textId="77777777" w:rsidR="00055214" w:rsidRDefault="008C281B">
      <w:pPr>
        <w:rPr>
          <w:lang w:val="de-AT"/>
        </w:rPr>
      </w:pPr>
      <w:r>
        <w:rPr>
          <w:lang w:val="de-AT"/>
        </w:rPr>
        <w:t>Presseinformation</w:t>
      </w:r>
    </w:p>
    <w:p w14:paraId="7101F852" w14:textId="77777777" w:rsidR="008C281B" w:rsidRDefault="008C281B">
      <w:pPr>
        <w:rPr>
          <w:lang w:val="de-AT"/>
        </w:rPr>
      </w:pPr>
    </w:p>
    <w:p w14:paraId="3D401241" w14:textId="456E2243" w:rsidR="00FF322F" w:rsidRPr="007D3133" w:rsidRDefault="00FF322F">
      <w:pPr>
        <w:rPr>
          <w:b/>
          <w:sz w:val="30"/>
          <w:szCs w:val="30"/>
          <w:lang w:val="de-AT"/>
        </w:rPr>
      </w:pPr>
      <w:r w:rsidRPr="007D3133">
        <w:rPr>
          <w:b/>
          <w:sz w:val="30"/>
          <w:szCs w:val="30"/>
          <w:lang w:val="de-AT"/>
        </w:rPr>
        <w:t>Tierisch gut: Die Bremer Stadtmusikanten bringen beim Märchensommer Steiermark</w:t>
      </w:r>
      <w:r w:rsidR="007D3133" w:rsidRPr="007D3133">
        <w:rPr>
          <w:b/>
          <w:sz w:val="30"/>
          <w:szCs w:val="30"/>
          <w:lang w:val="de-AT"/>
        </w:rPr>
        <w:t xml:space="preserve"> 2025</w:t>
      </w:r>
      <w:r w:rsidRPr="007D3133">
        <w:rPr>
          <w:b/>
          <w:sz w:val="30"/>
          <w:szCs w:val="30"/>
          <w:lang w:val="de-AT"/>
        </w:rPr>
        <w:t xml:space="preserve"> Musik in den Hof des Priesterseminars</w:t>
      </w:r>
    </w:p>
    <w:p w14:paraId="67A60401" w14:textId="77777777" w:rsidR="008C281B" w:rsidRPr="001629FC" w:rsidRDefault="008C281B">
      <w:pPr>
        <w:rPr>
          <w:b/>
          <w:lang w:val="de-AT"/>
        </w:rPr>
      </w:pPr>
    </w:p>
    <w:p w14:paraId="66F49684" w14:textId="7727F452" w:rsidR="00170873" w:rsidRPr="001629FC" w:rsidRDefault="005F0866">
      <w:pPr>
        <w:rPr>
          <w:b/>
          <w:lang w:val="de-AT"/>
        </w:rPr>
      </w:pPr>
      <w:r>
        <w:rPr>
          <w:b/>
          <w:lang w:val="de-AT"/>
        </w:rPr>
        <w:t>Mit „</w:t>
      </w:r>
      <w:r w:rsidR="00FF322F">
        <w:rPr>
          <w:b/>
          <w:lang w:val="de-AT"/>
        </w:rPr>
        <w:t>Die Bremer Stadtmusikanten – neu vertont</w:t>
      </w:r>
      <w:r>
        <w:rPr>
          <w:b/>
          <w:lang w:val="de-AT"/>
        </w:rPr>
        <w:t>“</w:t>
      </w:r>
      <w:r w:rsidR="00FF322F">
        <w:rPr>
          <w:b/>
          <w:lang w:val="de-AT"/>
        </w:rPr>
        <w:t xml:space="preserve"> </w:t>
      </w:r>
      <w:r w:rsidR="007D3133">
        <w:rPr>
          <w:b/>
          <w:lang w:val="de-AT"/>
        </w:rPr>
        <w:t>zaubert</w:t>
      </w:r>
      <w:r w:rsidR="00FF322F">
        <w:rPr>
          <w:b/>
          <w:lang w:val="de-AT"/>
        </w:rPr>
        <w:t xml:space="preserve"> </w:t>
      </w:r>
      <w:r>
        <w:rPr>
          <w:b/>
          <w:lang w:val="de-AT"/>
        </w:rPr>
        <w:t xml:space="preserve">Intendantin Nina Blum </w:t>
      </w:r>
      <w:r w:rsidR="00FF322F">
        <w:rPr>
          <w:b/>
          <w:lang w:val="de-AT"/>
        </w:rPr>
        <w:t xml:space="preserve">beim 11. Märchensommer Steiermark einen </w:t>
      </w:r>
      <w:proofErr w:type="spellStart"/>
      <w:r w:rsidR="00FF322F">
        <w:rPr>
          <w:b/>
          <w:lang w:val="de-AT"/>
        </w:rPr>
        <w:t>Grimmschen</w:t>
      </w:r>
      <w:proofErr w:type="spellEnd"/>
      <w:r w:rsidR="00FF322F">
        <w:rPr>
          <w:b/>
          <w:lang w:val="de-AT"/>
        </w:rPr>
        <w:t xml:space="preserve"> Klassiker auf die Bühne</w:t>
      </w:r>
      <w:r w:rsidR="00527D4F" w:rsidRPr="001629FC">
        <w:rPr>
          <w:b/>
          <w:lang w:val="de-AT"/>
        </w:rPr>
        <w:t xml:space="preserve">. </w:t>
      </w:r>
      <w:r w:rsidR="00667597">
        <w:rPr>
          <w:b/>
          <w:lang w:val="de-AT"/>
        </w:rPr>
        <w:t>Ab 24. Juli (Premiere) verwandeln die vier Tiere „</w:t>
      </w:r>
      <w:proofErr w:type="spellStart"/>
      <w:r w:rsidR="006521AD">
        <w:rPr>
          <w:b/>
          <w:lang w:val="de-AT"/>
        </w:rPr>
        <w:t>Ne</w:t>
      </w:r>
      <w:r w:rsidR="00C1740A">
        <w:rPr>
          <w:b/>
          <w:lang w:val="de-AT"/>
        </w:rPr>
        <w:t>E</w:t>
      </w:r>
      <w:r w:rsidR="006521AD">
        <w:rPr>
          <w:b/>
          <w:lang w:val="de-AT"/>
        </w:rPr>
        <w:t>sel</w:t>
      </w:r>
      <w:proofErr w:type="spellEnd"/>
      <w:r w:rsidR="006521AD">
        <w:rPr>
          <w:b/>
          <w:lang w:val="de-AT"/>
        </w:rPr>
        <w:t xml:space="preserve">, Hund, </w:t>
      </w:r>
      <w:r w:rsidR="00667597">
        <w:rPr>
          <w:b/>
          <w:lang w:val="de-AT"/>
        </w:rPr>
        <w:t xml:space="preserve">Schmatze und </w:t>
      </w:r>
      <w:proofErr w:type="spellStart"/>
      <w:r w:rsidR="00667597">
        <w:rPr>
          <w:b/>
          <w:lang w:val="de-AT"/>
        </w:rPr>
        <w:t>AuaHahn</w:t>
      </w:r>
      <w:proofErr w:type="spellEnd"/>
      <w:r w:rsidR="006521AD">
        <w:rPr>
          <w:b/>
          <w:lang w:val="de-AT"/>
        </w:rPr>
        <w:t>“</w:t>
      </w:r>
      <w:r w:rsidR="00667597">
        <w:rPr>
          <w:b/>
          <w:lang w:val="de-AT"/>
        </w:rPr>
        <w:t xml:space="preserve"> den Hof des Priesterseminars in Graz wieder in ein magisches Märchenland – und laden Kinder ab 3 Jahren und alle, die Märchen lieben</w:t>
      </w:r>
      <w:r w:rsidR="00C655FD">
        <w:rPr>
          <w:b/>
          <w:lang w:val="de-AT"/>
        </w:rPr>
        <w:t>,</w:t>
      </w:r>
      <w:r w:rsidR="00667597">
        <w:rPr>
          <w:b/>
          <w:lang w:val="de-AT"/>
        </w:rPr>
        <w:t xml:space="preserve"> dazu ein, mit ihnen ein musikalisches Abenteuer zu erleben.</w:t>
      </w:r>
    </w:p>
    <w:p w14:paraId="503F4555" w14:textId="77777777" w:rsidR="00170873" w:rsidRDefault="00170873">
      <w:pPr>
        <w:rPr>
          <w:lang w:val="de-AT"/>
        </w:rPr>
      </w:pPr>
    </w:p>
    <w:p w14:paraId="26539FA1" w14:textId="4845D70C" w:rsidR="001629FC" w:rsidRPr="001629FC" w:rsidRDefault="00CF4D8F">
      <w:pPr>
        <w:rPr>
          <w:b/>
          <w:lang w:val="de-AT"/>
        </w:rPr>
      </w:pPr>
      <w:r>
        <w:rPr>
          <w:b/>
          <w:lang w:val="de-AT"/>
        </w:rPr>
        <w:t xml:space="preserve">Von tierischen Freundschaften, </w:t>
      </w:r>
      <w:r w:rsidR="00667597">
        <w:rPr>
          <w:b/>
          <w:lang w:val="de-AT"/>
        </w:rPr>
        <w:t>der Liebe zur Musik und großen Träumen</w:t>
      </w:r>
    </w:p>
    <w:p w14:paraId="3174B779" w14:textId="52D4DA36" w:rsidR="00667597" w:rsidRPr="00667597" w:rsidRDefault="00667597" w:rsidP="00667597">
      <w:pPr>
        <w:rPr>
          <w:lang w:val="de-AT"/>
        </w:rPr>
      </w:pPr>
      <w:r w:rsidRPr="00667597">
        <w:rPr>
          <w:lang w:val="de-AT"/>
        </w:rPr>
        <w:t>Vier Tiere – genannt „</w:t>
      </w:r>
      <w:proofErr w:type="spellStart"/>
      <w:r w:rsidRPr="00667597">
        <w:rPr>
          <w:lang w:val="de-AT"/>
        </w:rPr>
        <w:t>NeEsel</w:t>
      </w:r>
      <w:proofErr w:type="spellEnd"/>
      <w:r w:rsidRPr="00667597">
        <w:rPr>
          <w:lang w:val="de-AT"/>
        </w:rPr>
        <w:t>“, „</w:t>
      </w:r>
      <w:r w:rsidR="006521AD">
        <w:rPr>
          <w:lang w:val="de-AT"/>
        </w:rPr>
        <w:t>Hund</w:t>
      </w:r>
      <w:r w:rsidRPr="00667597">
        <w:rPr>
          <w:lang w:val="de-AT"/>
        </w:rPr>
        <w:t>“, „Schmatze“ und „</w:t>
      </w:r>
      <w:proofErr w:type="spellStart"/>
      <w:r w:rsidRPr="00667597">
        <w:rPr>
          <w:lang w:val="de-AT"/>
        </w:rPr>
        <w:t>AuaHahn</w:t>
      </w:r>
      <w:proofErr w:type="spellEnd"/>
      <w:r w:rsidRPr="00667597">
        <w:rPr>
          <w:lang w:val="de-AT"/>
        </w:rPr>
        <w:t xml:space="preserve">“ treffen </w:t>
      </w:r>
      <w:r w:rsidRPr="00DC3E95">
        <w:rPr>
          <w:color w:val="0D0D0D" w:themeColor="text1" w:themeTint="F2"/>
          <w:lang w:val="de-AT"/>
        </w:rPr>
        <w:t xml:space="preserve">einander </w:t>
      </w:r>
      <w:r w:rsidR="00992B22" w:rsidRPr="00DC3E95">
        <w:rPr>
          <w:color w:val="0D0D0D" w:themeColor="text1" w:themeTint="F2"/>
          <w:lang w:val="de-AT"/>
        </w:rPr>
        <w:t>in Bremen</w:t>
      </w:r>
      <w:r w:rsidR="00DC3E95" w:rsidRPr="00DC3E95">
        <w:rPr>
          <w:color w:val="0D0D0D" w:themeColor="text1" w:themeTint="F2"/>
          <w:lang w:val="de-AT"/>
        </w:rPr>
        <w:t xml:space="preserve">. </w:t>
      </w:r>
      <w:r w:rsidRPr="00DC3E95">
        <w:rPr>
          <w:color w:val="0D0D0D" w:themeColor="text1" w:themeTint="F2"/>
          <w:lang w:val="de-AT"/>
        </w:rPr>
        <w:t xml:space="preserve">Alle vier haben eines gemeinsam: Sie sind aus unterschiedlichen Gründen heimatlos. Der Esel sagte zu </w:t>
      </w:r>
      <w:r w:rsidRPr="00667597">
        <w:rPr>
          <w:lang w:val="de-AT"/>
        </w:rPr>
        <w:t>jedem Arbeitsauftrag „Nee, das mach ich nicht!". Dem Hund war alles egal, er bellte nie und war daher als Wachhund völlig ungeeignet. Die Katze wollte keine Mäuse mehr jagen</w:t>
      </w:r>
      <w:r w:rsidR="00DD1983">
        <w:rPr>
          <w:lang w:val="de-AT"/>
        </w:rPr>
        <w:t>,</w:t>
      </w:r>
      <w:r>
        <w:rPr>
          <w:lang w:val="de-AT"/>
        </w:rPr>
        <w:t xml:space="preserve"> </w:t>
      </w:r>
      <w:r w:rsidR="006521AD">
        <w:rPr>
          <w:lang w:val="de-AT"/>
        </w:rPr>
        <w:t>sondern lieber</w:t>
      </w:r>
      <w:r w:rsidR="00DC3E95">
        <w:rPr>
          <w:lang w:val="de-AT"/>
        </w:rPr>
        <w:t xml:space="preserve"> </w:t>
      </w:r>
      <w:r w:rsidR="006521AD">
        <w:rPr>
          <w:lang w:val="de-AT"/>
        </w:rPr>
        <w:t xml:space="preserve">ein Star werden </w:t>
      </w:r>
      <w:r>
        <w:rPr>
          <w:lang w:val="de-AT"/>
        </w:rPr>
        <w:t>und der</w:t>
      </w:r>
      <w:r w:rsidRPr="00667597">
        <w:rPr>
          <w:lang w:val="de-AT"/>
        </w:rPr>
        <w:t xml:space="preserve"> Hahn schrie statt „Kikeriki“ bloß „Aua</w:t>
      </w:r>
      <w:r w:rsidR="00DC3E95">
        <w:rPr>
          <w:lang w:val="de-AT"/>
        </w:rPr>
        <w:t xml:space="preserve"> - </w:t>
      </w:r>
      <w:r w:rsidR="00DC3E95" w:rsidRPr="00DC3E95">
        <w:rPr>
          <w:lang w:val="de-AT"/>
        </w:rPr>
        <w:t>Aua</w:t>
      </w:r>
      <w:r w:rsidRPr="00DC3E95">
        <w:rPr>
          <w:lang w:val="de-AT"/>
        </w:rPr>
        <w:t>!“. Kein</w:t>
      </w:r>
      <w:r>
        <w:rPr>
          <w:lang w:val="de-AT"/>
        </w:rPr>
        <w:t xml:space="preserve"> Wunder, dass die Tiere</w:t>
      </w:r>
      <w:r w:rsidRPr="00667597">
        <w:rPr>
          <w:lang w:val="de-AT"/>
        </w:rPr>
        <w:t xml:space="preserve"> von ihren Besitzern </w:t>
      </w:r>
      <w:r>
        <w:rPr>
          <w:lang w:val="de-AT"/>
        </w:rPr>
        <w:t>auf die Straße gesetzt wurden. Neben diesem gemeinsamen Schicksal eint sie aber auch noch ihre Liebe zur Musik – und so fassen sie einen Plan: Sie wollen</w:t>
      </w:r>
      <w:r w:rsidR="00DC3E95">
        <w:rPr>
          <w:lang w:val="de-AT"/>
        </w:rPr>
        <w:t xml:space="preserve"> in B</w:t>
      </w:r>
      <w:r w:rsidR="00992B22">
        <w:rPr>
          <w:lang w:val="de-AT"/>
        </w:rPr>
        <w:t>remen</w:t>
      </w:r>
      <w:r>
        <w:rPr>
          <w:lang w:val="de-AT"/>
        </w:rPr>
        <w:t>, der Musikstadt schlechthin</w:t>
      </w:r>
      <w:r w:rsidR="00C655FD">
        <w:rPr>
          <w:lang w:val="de-AT"/>
        </w:rPr>
        <w:t xml:space="preserve"> </w:t>
      </w:r>
      <w:r w:rsidR="00DC3E95">
        <w:rPr>
          <w:lang w:val="de-AT"/>
        </w:rPr>
        <w:t xml:space="preserve">– als </w:t>
      </w:r>
      <w:r>
        <w:rPr>
          <w:lang w:val="de-AT"/>
        </w:rPr>
        <w:t xml:space="preserve">Band </w:t>
      </w:r>
      <w:r w:rsidR="007D3133">
        <w:rPr>
          <w:lang w:val="de-AT"/>
        </w:rPr>
        <w:t xml:space="preserve">so </w:t>
      </w:r>
      <w:r>
        <w:rPr>
          <w:lang w:val="de-AT"/>
        </w:rPr>
        <w:t xml:space="preserve">richtig durchstarten. </w:t>
      </w:r>
      <w:r w:rsidRPr="00667597">
        <w:rPr>
          <w:lang w:val="de-AT"/>
        </w:rPr>
        <w:t>Ob ihnen das gelingt? Es gibt viele Hindernisse zu überwinden. Die vier Tiere brauchen unbedingt die Hilfe wahrer (Märchen</w:t>
      </w:r>
      <w:r>
        <w:rPr>
          <w:lang w:val="de-AT"/>
        </w:rPr>
        <w:t>-</w:t>
      </w:r>
      <w:r w:rsidRPr="00667597">
        <w:rPr>
          <w:lang w:val="de-AT"/>
        </w:rPr>
        <w:t>)Fans!</w:t>
      </w:r>
    </w:p>
    <w:p w14:paraId="4E5266CE" w14:textId="77777777" w:rsidR="006D6E26" w:rsidRDefault="006D6E26">
      <w:pPr>
        <w:rPr>
          <w:lang w:val="de-AT"/>
        </w:rPr>
      </w:pPr>
    </w:p>
    <w:p w14:paraId="64E96826" w14:textId="58CC9EF0" w:rsidR="0005734B" w:rsidRPr="00B77C34" w:rsidRDefault="008574CF">
      <w:pPr>
        <w:rPr>
          <w:b/>
          <w:lang w:val="de-AT"/>
        </w:rPr>
      </w:pPr>
      <w:r>
        <w:rPr>
          <w:b/>
          <w:lang w:val="de-AT"/>
        </w:rPr>
        <w:t>Ein Klassiker in neuem Gewand</w:t>
      </w:r>
    </w:p>
    <w:p w14:paraId="694D6C5E" w14:textId="2523ED71" w:rsidR="00B77C34" w:rsidRDefault="00B77C34">
      <w:pPr>
        <w:rPr>
          <w:lang w:val="de-AT"/>
        </w:rPr>
      </w:pPr>
      <w:r>
        <w:rPr>
          <w:lang w:val="de-AT"/>
        </w:rPr>
        <w:t xml:space="preserve">Wie immer lädt das interaktive Märchentheater mit viel Musik zum Mitmachen ein. </w:t>
      </w:r>
      <w:r w:rsidR="00967F54">
        <w:rPr>
          <w:lang w:val="de-AT"/>
        </w:rPr>
        <w:t xml:space="preserve">Die </w:t>
      </w:r>
      <w:r w:rsidR="00967F54" w:rsidRPr="0086416F">
        <w:rPr>
          <w:b/>
          <w:lang w:val="de-AT"/>
        </w:rPr>
        <w:t xml:space="preserve">steirische Autorin Michaela Riedl-Schlosser </w:t>
      </w:r>
      <w:r w:rsidR="00967F54">
        <w:rPr>
          <w:lang w:val="de-AT"/>
        </w:rPr>
        <w:t xml:space="preserve">hat dem </w:t>
      </w:r>
      <w:r w:rsidR="008574CF">
        <w:rPr>
          <w:lang w:val="de-AT"/>
        </w:rPr>
        <w:t>Märchenklassiker der Gebrüder Grimm</w:t>
      </w:r>
      <w:r w:rsidR="0086416F">
        <w:rPr>
          <w:lang w:val="de-AT"/>
        </w:rPr>
        <w:t xml:space="preserve"> </w:t>
      </w:r>
      <w:r w:rsidR="00967F54">
        <w:rPr>
          <w:lang w:val="de-AT"/>
        </w:rPr>
        <w:t xml:space="preserve">einen </w:t>
      </w:r>
      <w:r w:rsidR="00044C7D">
        <w:rPr>
          <w:lang w:val="de-AT"/>
        </w:rPr>
        <w:t>modernen und mitreißenden Schliff</w:t>
      </w:r>
      <w:r w:rsidR="00967F54">
        <w:rPr>
          <w:lang w:val="de-AT"/>
        </w:rPr>
        <w:t xml:space="preserve"> verliehen. </w:t>
      </w:r>
      <w:r w:rsidR="008574CF">
        <w:rPr>
          <w:lang w:val="de-AT"/>
        </w:rPr>
        <w:t>Neben viel Witz und neuen Figuren</w:t>
      </w:r>
      <w:r w:rsidR="00C655FD">
        <w:rPr>
          <w:lang w:val="de-AT"/>
        </w:rPr>
        <w:t>,</w:t>
      </w:r>
      <w:r w:rsidR="008574CF">
        <w:rPr>
          <w:lang w:val="de-AT"/>
        </w:rPr>
        <w:t xml:space="preserve"> sorgen j</w:t>
      </w:r>
      <w:r w:rsidR="00967F54">
        <w:rPr>
          <w:lang w:val="de-AT"/>
        </w:rPr>
        <w:t>ede Menge Situationskomik</w:t>
      </w:r>
      <w:r w:rsidR="00FB6360">
        <w:rPr>
          <w:lang w:val="de-AT"/>
        </w:rPr>
        <w:t xml:space="preserve"> und Interaktion mit dem Publikum bei Klein und Groß </w:t>
      </w:r>
      <w:r w:rsidR="002A0179">
        <w:rPr>
          <w:lang w:val="de-AT"/>
        </w:rPr>
        <w:t>für unvergessliche Momente</w:t>
      </w:r>
      <w:r w:rsidR="00FB6360">
        <w:rPr>
          <w:lang w:val="de-AT"/>
        </w:rPr>
        <w:t>. Die Musik aus der Feder des</w:t>
      </w:r>
      <w:r w:rsidR="002523F8">
        <w:rPr>
          <w:lang w:val="de-AT"/>
        </w:rPr>
        <w:t xml:space="preserve"> bekannten</w:t>
      </w:r>
      <w:r w:rsidR="00FB6360">
        <w:rPr>
          <w:lang w:val="de-AT"/>
        </w:rPr>
        <w:t xml:space="preserve"> </w:t>
      </w:r>
      <w:r w:rsidR="008E3669">
        <w:rPr>
          <w:b/>
          <w:lang w:val="de-AT"/>
        </w:rPr>
        <w:t>Komponisten</w:t>
      </w:r>
      <w:r w:rsidR="00FB6360" w:rsidRPr="0086416F">
        <w:rPr>
          <w:b/>
          <w:lang w:val="de-AT"/>
        </w:rPr>
        <w:t xml:space="preserve"> Andreas Radovan</w:t>
      </w:r>
      <w:r w:rsidR="00FB6360">
        <w:rPr>
          <w:lang w:val="de-AT"/>
        </w:rPr>
        <w:t xml:space="preserve"> und die Liedtexte von </w:t>
      </w:r>
      <w:r w:rsidR="00FB6360" w:rsidRPr="0086416F">
        <w:rPr>
          <w:b/>
          <w:lang w:val="de-AT"/>
        </w:rPr>
        <w:t xml:space="preserve">Kernölamazone Gudrun </w:t>
      </w:r>
      <w:proofErr w:type="spellStart"/>
      <w:r w:rsidR="00FB6360" w:rsidRPr="0086416F">
        <w:rPr>
          <w:b/>
          <w:lang w:val="de-AT"/>
        </w:rPr>
        <w:t>Nikodem</w:t>
      </w:r>
      <w:proofErr w:type="spellEnd"/>
      <w:r w:rsidR="00FB6360" w:rsidRPr="0086416F">
        <w:rPr>
          <w:b/>
          <w:lang w:val="de-AT"/>
        </w:rPr>
        <w:t>-Eichenhardt</w:t>
      </w:r>
      <w:r w:rsidR="00FB6360">
        <w:rPr>
          <w:lang w:val="de-AT"/>
        </w:rPr>
        <w:t xml:space="preserve"> l</w:t>
      </w:r>
      <w:r w:rsidR="00343D10">
        <w:rPr>
          <w:lang w:val="de-AT"/>
        </w:rPr>
        <w:t>aden</w:t>
      </w:r>
      <w:r w:rsidR="00FB6360">
        <w:rPr>
          <w:lang w:val="de-AT"/>
        </w:rPr>
        <w:t xml:space="preserve"> auch heuer wieder zum Mitsingen und </w:t>
      </w:r>
      <w:r w:rsidR="0086416F">
        <w:rPr>
          <w:lang w:val="de-AT"/>
        </w:rPr>
        <w:t>-</w:t>
      </w:r>
      <w:r w:rsidR="00FB6360">
        <w:rPr>
          <w:lang w:val="de-AT"/>
        </w:rPr>
        <w:t xml:space="preserve">klatschen ein. </w:t>
      </w:r>
      <w:r w:rsidR="008574CF">
        <w:rPr>
          <w:lang w:val="de-AT"/>
        </w:rPr>
        <w:t xml:space="preserve">Unter der </w:t>
      </w:r>
      <w:r w:rsidR="008574CF" w:rsidRPr="008574CF">
        <w:rPr>
          <w:b/>
          <w:bCs/>
          <w:lang w:val="de-AT"/>
        </w:rPr>
        <w:t>Regie</w:t>
      </w:r>
      <w:r w:rsidR="008574CF">
        <w:rPr>
          <w:lang w:val="de-AT"/>
        </w:rPr>
        <w:t xml:space="preserve"> von </w:t>
      </w:r>
      <w:r w:rsidR="008574CF" w:rsidRPr="008574CF">
        <w:rPr>
          <w:b/>
          <w:bCs/>
          <w:lang w:val="de-AT"/>
        </w:rPr>
        <w:t xml:space="preserve">Margit </w:t>
      </w:r>
      <w:proofErr w:type="spellStart"/>
      <w:r w:rsidR="008574CF" w:rsidRPr="008574CF">
        <w:rPr>
          <w:b/>
          <w:bCs/>
          <w:lang w:val="de-AT"/>
        </w:rPr>
        <w:t>Mezgolich</w:t>
      </w:r>
      <w:proofErr w:type="spellEnd"/>
      <w:r w:rsidR="008574CF" w:rsidRPr="008574CF">
        <w:rPr>
          <w:b/>
          <w:bCs/>
          <w:lang w:val="de-AT"/>
        </w:rPr>
        <w:t xml:space="preserve"> </w:t>
      </w:r>
      <w:r w:rsidR="008574CF">
        <w:rPr>
          <w:lang w:val="de-AT"/>
        </w:rPr>
        <w:t>wirbelt die freche Tier-Bande über die Bühne und erlebt so manches Abenteuer.</w:t>
      </w:r>
      <w:r w:rsidR="0086416F">
        <w:rPr>
          <w:lang w:val="de-AT"/>
        </w:rPr>
        <w:t xml:space="preserve"> </w:t>
      </w:r>
    </w:p>
    <w:p w14:paraId="3BABBE39" w14:textId="4623BD48" w:rsidR="00171A52" w:rsidRDefault="00171A52" w:rsidP="00852511">
      <w:pPr>
        <w:rPr>
          <w:lang w:val="de-AT"/>
        </w:rPr>
      </w:pPr>
      <w:r>
        <w:rPr>
          <w:lang w:val="de-AT"/>
        </w:rPr>
        <w:t>„Unser</w:t>
      </w:r>
      <w:r w:rsidR="008574CF">
        <w:rPr>
          <w:lang w:val="de-AT"/>
        </w:rPr>
        <w:t>e</w:t>
      </w:r>
      <w:r w:rsidR="00821E6C">
        <w:rPr>
          <w:lang w:val="de-AT"/>
        </w:rPr>
        <w:t xml:space="preserve"> </w:t>
      </w:r>
      <w:r w:rsidR="008574CF">
        <w:rPr>
          <w:lang w:val="de-AT"/>
        </w:rPr>
        <w:t>Bremer Stadtmusikanten – neu vertont</w:t>
      </w:r>
      <w:r>
        <w:rPr>
          <w:lang w:val="de-AT"/>
        </w:rPr>
        <w:t xml:space="preserve"> </w:t>
      </w:r>
      <w:r w:rsidR="008574CF">
        <w:rPr>
          <w:lang w:val="de-AT"/>
        </w:rPr>
        <w:t>sind</w:t>
      </w:r>
      <w:r>
        <w:rPr>
          <w:lang w:val="de-AT"/>
        </w:rPr>
        <w:t xml:space="preserve"> eine wunderbare neue Fassung des bekannten Märchenstoffes, die mit mitreißender Musik und viel Interaktion nicht nur unsere Stammgäste begeistern wird, sondern bestimmt auch heuer wieder zahlreiche neue Besucher*innen und Tourist*innen.</w:t>
      </w:r>
      <w:r w:rsidR="009E421B">
        <w:rPr>
          <w:lang w:val="de-AT"/>
        </w:rPr>
        <w:t xml:space="preserve"> Wir zeigen eine spannende Geschichte über Freundschaft und wie wichtig es ist, an große Träume zu glauben.</w:t>
      </w:r>
      <w:r>
        <w:rPr>
          <w:lang w:val="de-AT"/>
        </w:rPr>
        <w:t xml:space="preserve"> Das Besondere beim Märchensommer Steiermark: Kinder aus Graz und Umgebung schnuppern hier in kleinen Rollen erstmals Theaterluft. Und: Dank des Zeltes </w:t>
      </w:r>
      <w:r w:rsidR="002F5513">
        <w:rPr>
          <w:lang w:val="de-AT"/>
        </w:rPr>
        <w:t xml:space="preserve">im Hof des Priesterseminars </w:t>
      </w:r>
      <w:r>
        <w:rPr>
          <w:lang w:val="de-AT"/>
        </w:rPr>
        <w:t xml:space="preserve">ist es uns möglich, bei jedem Wetter zu spielen“, so Intendantin </w:t>
      </w:r>
      <w:r w:rsidRPr="00171A52">
        <w:rPr>
          <w:b/>
          <w:bCs/>
          <w:lang w:val="de-AT"/>
        </w:rPr>
        <w:t>Nina Blum</w:t>
      </w:r>
      <w:r>
        <w:rPr>
          <w:lang w:val="de-AT"/>
        </w:rPr>
        <w:t>.</w:t>
      </w:r>
    </w:p>
    <w:p w14:paraId="21ABFA7D" w14:textId="77777777" w:rsidR="00D200C0" w:rsidRDefault="00D200C0">
      <w:pPr>
        <w:rPr>
          <w:lang w:val="de-AT"/>
        </w:rPr>
      </w:pPr>
    </w:p>
    <w:p w14:paraId="3B6728BC" w14:textId="6B0EC3ED" w:rsidR="002A592F" w:rsidRPr="00526063" w:rsidRDefault="00526063">
      <w:pPr>
        <w:rPr>
          <w:b/>
          <w:bCs/>
          <w:lang w:val="de-AT"/>
        </w:rPr>
      </w:pPr>
      <w:r w:rsidRPr="00526063">
        <w:rPr>
          <w:b/>
          <w:bCs/>
          <w:lang w:val="de-AT"/>
        </w:rPr>
        <w:lastRenderedPageBreak/>
        <w:t>Bewährte Besetzung</w:t>
      </w:r>
    </w:p>
    <w:p w14:paraId="307F3C95" w14:textId="4AC41D29" w:rsidR="00526063" w:rsidRPr="008574CF" w:rsidRDefault="008574CF">
      <w:pPr>
        <w:rPr>
          <w:lang w:val="de-AT"/>
        </w:rPr>
      </w:pPr>
      <w:r>
        <w:rPr>
          <w:lang w:val="de-AT"/>
        </w:rPr>
        <w:t>Für</w:t>
      </w:r>
      <w:r w:rsidR="00526063">
        <w:rPr>
          <w:lang w:val="de-AT"/>
        </w:rPr>
        <w:t xml:space="preserve"> Märchensommerfans </w:t>
      </w:r>
      <w:r>
        <w:rPr>
          <w:lang w:val="de-AT"/>
        </w:rPr>
        <w:t>gibt es heuer ein Wiedersehen mit e</w:t>
      </w:r>
      <w:r w:rsidR="007D3133">
        <w:rPr>
          <w:lang w:val="de-AT"/>
        </w:rPr>
        <w:t>tlichen</w:t>
      </w:r>
      <w:r>
        <w:rPr>
          <w:lang w:val="de-AT"/>
        </w:rPr>
        <w:t xml:space="preserve"> bekannten Gesichtern</w:t>
      </w:r>
      <w:r w:rsidR="00526063">
        <w:rPr>
          <w:lang w:val="de-AT"/>
        </w:rPr>
        <w:t xml:space="preserve">. So </w:t>
      </w:r>
      <w:r w:rsidR="00526063" w:rsidRPr="00852511">
        <w:rPr>
          <w:lang w:val="de-AT"/>
        </w:rPr>
        <w:t xml:space="preserve">gibt </w:t>
      </w:r>
      <w:r w:rsidR="00526063" w:rsidRPr="00526063">
        <w:rPr>
          <w:b/>
          <w:bCs/>
          <w:lang w:val="de-AT"/>
        </w:rPr>
        <w:t>Eva Prosek</w:t>
      </w:r>
      <w:r w:rsidR="00526063">
        <w:rPr>
          <w:lang w:val="de-AT"/>
        </w:rPr>
        <w:t xml:space="preserve"> </w:t>
      </w:r>
      <w:r>
        <w:rPr>
          <w:lang w:val="de-AT"/>
        </w:rPr>
        <w:t>die „Schmatze“</w:t>
      </w:r>
      <w:r w:rsidR="00526063">
        <w:rPr>
          <w:lang w:val="de-AT"/>
        </w:rPr>
        <w:t xml:space="preserve">, </w:t>
      </w:r>
      <w:r>
        <w:rPr>
          <w:b/>
          <w:bCs/>
          <w:lang w:val="de-AT"/>
        </w:rPr>
        <w:t>Christina Kiesler</w:t>
      </w:r>
      <w:r w:rsidR="00526063">
        <w:rPr>
          <w:lang w:val="de-AT"/>
        </w:rPr>
        <w:t xml:space="preserve"> ist in der Rolle des </w:t>
      </w:r>
      <w:r>
        <w:rPr>
          <w:lang w:val="de-AT"/>
        </w:rPr>
        <w:t>„</w:t>
      </w:r>
      <w:r w:rsidR="006521AD">
        <w:rPr>
          <w:lang w:val="de-AT"/>
        </w:rPr>
        <w:t>Hundes</w:t>
      </w:r>
      <w:r>
        <w:rPr>
          <w:lang w:val="de-AT"/>
        </w:rPr>
        <w:t>“ zu sehen</w:t>
      </w:r>
      <w:r w:rsidR="00DB7630">
        <w:rPr>
          <w:lang w:val="de-AT"/>
        </w:rPr>
        <w:t xml:space="preserve">, </w:t>
      </w:r>
      <w:r w:rsidR="00DB7630" w:rsidRPr="00DB7630">
        <w:rPr>
          <w:b/>
          <w:bCs/>
          <w:lang w:val="de-AT"/>
        </w:rPr>
        <w:t xml:space="preserve">Antonia </w:t>
      </w:r>
      <w:proofErr w:type="spellStart"/>
      <w:r w:rsidR="00DB7630" w:rsidRPr="00DB7630">
        <w:rPr>
          <w:b/>
          <w:bCs/>
          <w:lang w:val="de-AT"/>
        </w:rPr>
        <w:t>Tröstl</w:t>
      </w:r>
      <w:proofErr w:type="spellEnd"/>
      <w:r w:rsidR="00DB7630">
        <w:rPr>
          <w:lang w:val="de-AT"/>
        </w:rPr>
        <w:t xml:space="preserve"> ist ihre Zweitbesetzung.</w:t>
      </w:r>
      <w:r w:rsidR="00526063">
        <w:rPr>
          <w:lang w:val="de-AT"/>
        </w:rPr>
        <w:t xml:space="preserve"> </w:t>
      </w:r>
      <w:r w:rsidR="00526063" w:rsidRPr="00526063">
        <w:rPr>
          <w:b/>
          <w:bCs/>
          <w:lang w:val="de-AT"/>
        </w:rPr>
        <w:t>Silke Müllner</w:t>
      </w:r>
      <w:r w:rsidR="00526063">
        <w:rPr>
          <w:lang w:val="de-AT"/>
        </w:rPr>
        <w:t xml:space="preserve"> sorgt als </w:t>
      </w:r>
      <w:r>
        <w:rPr>
          <w:lang w:val="de-AT"/>
        </w:rPr>
        <w:t>„</w:t>
      </w:r>
      <w:proofErr w:type="spellStart"/>
      <w:r>
        <w:rPr>
          <w:lang w:val="de-AT"/>
        </w:rPr>
        <w:t>AuaHahn</w:t>
      </w:r>
      <w:proofErr w:type="spellEnd"/>
      <w:r w:rsidR="00940B04">
        <w:rPr>
          <w:lang w:val="de-AT"/>
        </w:rPr>
        <w:t>“</w:t>
      </w:r>
      <w:r>
        <w:rPr>
          <w:lang w:val="de-AT"/>
        </w:rPr>
        <w:t xml:space="preserve"> für Lacher und </w:t>
      </w:r>
      <w:r w:rsidRPr="008574CF">
        <w:rPr>
          <w:b/>
          <w:bCs/>
          <w:lang w:val="de-AT"/>
        </w:rPr>
        <w:t>Georg Schubert</w:t>
      </w:r>
      <w:r>
        <w:rPr>
          <w:lang w:val="de-AT"/>
        </w:rPr>
        <w:t xml:space="preserve"> spielt den „</w:t>
      </w:r>
      <w:proofErr w:type="spellStart"/>
      <w:r>
        <w:rPr>
          <w:lang w:val="de-AT"/>
        </w:rPr>
        <w:t>NeEsel</w:t>
      </w:r>
      <w:proofErr w:type="spellEnd"/>
      <w:r>
        <w:rPr>
          <w:lang w:val="de-AT"/>
        </w:rPr>
        <w:t>“</w:t>
      </w:r>
      <w:r w:rsidR="00526063">
        <w:rPr>
          <w:lang w:val="de-AT"/>
        </w:rPr>
        <w:t xml:space="preserve">. </w:t>
      </w:r>
      <w:r>
        <w:rPr>
          <w:b/>
          <w:bCs/>
          <w:lang w:val="de-AT"/>
        </w:rPr>
        <w:t xml:space="preserve">Petra Strasser </w:t>
      </w:r>
      <w:r>
        <w:rPr>
          <w:lang w:val="de-AT"/>
        </w:rPr>
        <w:t xml:space="preserve">verkörpert eines der Tiere, die in der Originalfassung nicht vorkommen: die Ratte „Don Capo“. Unterstützt wird sie von </w:t>
      </w:r>
      <w:r w:rsidRPr="008574CF">
        <w:rPr>
          <w:b/>
          <w:bCs/>
          <w:lang w:val="de-AT"/>
        </w:rPr>
        <w:t xml:space="preserve">Jasmin </w:t>
      </w:r>
      <w:proofErr w:type="spellStart"/>
      <w:r w:rsidRPr="008574CF">
        <w:rPr>
          <w:b/>
          <w:bCs/>
          <w:lang w:val="de-AT"/>
        </w:rPr>
        <w:t>Shahali</w:t>
      </w:r>
      <w:proofErr w:type="spellEnd"/>
      <w:r w:rsidRPr="008574CF">
        <w:rPr>
          <w:b/>
          <w:bCs/>
          <w:lang w:val="de-AT"/>
        </w:rPr>
        <w:t xml:space="preserve"> </w:t>
      </w:r>
      <w:r>
        <w:rPr>
          <w:lang w:val="de-AT"/>
        </w:rPr>
        <w:t xml:space="preserve">als Ratte </w:t>
      </w:r>
      <w:r w:rsidR="007D3133">
        <w:rPr>
          <w:lang w:val="de-AT"/>
        </w:rPr>
        <w:t>„</w:t>
      </w:r>
      <w:r>
        <w:rPr>
          <w:lang w:val="de-AT"/>
        </w:rPr>
        <w:t>Lucky</w:t>
      </w:r>
      <w:r w:rsidR="007D3133">
        <w:rPr>
          <w:lang w:val="de-AT"/>
        </w:rPr>
        <w:t>“</w:t>
      </w:r>
      <w:r>
        <w:rPr>
          <w:lang w:val="de-AT"/>
        </w:rPr>
        <w:t xml:space="preserve"> und </w:t>
      </w:r>
      <w:r w:rsidRPr="008574CF">
        <w:rPr>
          <w:b/>
          <w:bCs/>
          <w:lang w:val="de-AT"/>
        </w:rPr>
        <w:t>Carolina Murg</w:t>
      </w:r>
      <w:r>
        <w:rPr>
          <w:lang w:val="de-AT"/>
        </w:rPr>
        <w:t xml:space="preserve"> als Ratte </w:t>
      </w:r>
      <w:r w:rsidR="007D3133">
        <w:rPr>
          <w:lang w:val="de-AT"/>
        </w:rPr>
        <w:t>„</w:t>
      </w:r>
      <w:r>
        <w:rPr>
          <w:lang w:val="de-AT"/>
        </w:rPr>
        <w:t>Funky</w:t>
      </w:r>
      <w:r w:rsidR="007D3133">
        <w:rPr>
          <w:lang w:val="de-AT"/>
        </w:rPr>
        <w:t>“</w:t>
      </w:r>
      <w:r>
        <w:rPr>
          <w:lang w:val="de-AT"/>
        </w:rPr>
        <w:t xml:space="preserve">. Und </w:t>
      </w:r>
      <w:r w:rsidR="006521AD">
        <w:rPr>
          <w:lang w:val="de-AT"/>
        </w:rPr>
        <w:t xml:space="preserve">der Grazer Schauspieler </w:t>
      </w:r>
      <w:r w:rsidRPr="008574CF">
        <w:rPr>
          <w:b/>
          <w:bCs/>
          <w:lang w:val="de-AT"/>
        </w:rPr>
        <w:t>Patrick Weber</w:t>
      </w:r>
      <w:r>
        <w:rPr>
          <w:lang w:val="de-AT"/>
        </w:rPr>
        <w:t xml:space="preserve"> schlüpft in die Rolle der </w:t>
      </w:r>
      <w:r w:rsidR="007D3133">
        <w:rPr>
          <w:lang w:val="de-AT"/>
        </w:rPr>
        <w:t>„</w:t>
      </w:r>
      <w:r>
        <w:rPr>
          <w:lang w:val="de-AT"/>
        </w:rPr>
        <w:t>Bürgermeisterin von Bremen</w:t>
      </w:r>
      <w:r w:rsidR="007D3133">
        <w:rPr>
          <w:lang w:val="de-AT"/>
        </w:rPr>
        <w:t>“</w:t>
      </w:r>
      <w:r>
        <w:rPr>
          <w:lang w:val="de-AT"/>
        </w:rPr>
        <w:t>.</w:t>
      </w:r>
    </w:p>
    <w:p w14:paraId="5BCCDD90" w14:textId="035157D3" w:rsidR="002A592F" w:rsidRDefault="002A592F">
      <w:pPr>
        <w:rPr>
          <w:lang w:val="de-AT"/>
        </w:rPr>
      </w:pPr>
    </w:p>
    <w:p w14:paraId="5D5CD07A" w14:textId="77777777" w:rsidR="002A592F" w:rsidRPr="002A592F" w:rsidRDefault="002A592F">
      <w:pPr>
        <w:rPr>
          <w:b/>
          <w:lang w:val="de-AT"/>
        </w:rPr>
      </w:pPr>
      <w:r w:rsidRPr="002A592F">
        <w:rPr>
          <w:b/>
          <w:lang w:val="de-AT"/>
        </w:rPr>
        <w:t xml:space="preserve">Termine: </w:t>
      </w:r>
    </w:p>
    <w:p w14:paraId="62F0BD99" w14:textId="77777777" w:rsidR="000C3532" w:rsidRDefault="002A592F" w:rsidP="000C3532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Premiere: Donnerstag, 2</w:t>
      </w:r>
      <w:r w:rsidR="000C3532">
        <w:rPr>
          <w:lang w:val="de-AT"/>
        </w:rPr>
        <w:t>4</w:t>
      </w:r>
      <w:r>
        <w:rPr>
          <w:lang w:val="de-AT"/>
        </w:rPr>
        <w:t>. Juli 202</w:t>
      </w:r>
      <w:r w:rsidR="000C3532">
        <w:rPr>
          <w:lang w:val="de-AT"/>
        </w:rPr>
        <w:t>5</w:t>
      </w:r>
      <w:r>
        <w:rPr>
          <w:lang w:val="de-AT"/>
        </w:rPr>
        <w:t>, 17 Uhr</w:t>
      </w:r>
    </w:p>
    <w:p w14:paraId="18E8F48B" w14:textId="4C961F28" w:rsidR="002A592F" w:rsidRPr="000C3532" w:rsidRDefault="002A592F" w:rsidP="000C3532">
      <w:pPr>
        <w:pStyle w:val="Listenabsatz"/>
        <w:numPr>
          <w:ilvl w:val="0"/>
          <w:numId w:val="1"/>
        </w:numPr>
        <w:rPr>
          <w:lang w:val="de-AT"/>
        </w:rPr>
      </w:pPr>
      <w:r w:rsidRPr="000C3532">
        <w:rPr>
          <w:lang w:val="de-AT"/>
        </w:rPr>
        <w:t>Weitere Termine: 2</w:t>
      </w:r>
      <w:r w:rsidR="000C3532" w:rsidRPr="000C3532">
        <w:rPr>
          <w:lang w:val="de-AT"/>
        </w:rPr>
        <w:t>5</w:t>
      </w:r>
      <w:r w:rsidR="00D200C0" w:rsidRPr="000C3532">
        <w:rPr>
          <w:lang w:val="de-AT"/>
        </w:rPr>
        <w:t>. 2</w:t>
      </w:r>
      <w:r w:rsidR="000C3532" w:rsidRPr="000C3532">
        <w:rPr>
          <w:lang w:val="de-AT"/>
        </w:rPr>
        <w:t>6</w:t>
      </w:r>
      <w:r w:rsidRPr="000C3532">
        <w:rPr>
          <w:lang w:val="de-AT"/>
        </w:rPr>
        <w:t xml:space="preserve">., </w:t>
      </w:r>
      <w:r w:rsidR="000C3532" w:rsidRPr="000C3532">
        <w:rPr>
          <w:lang w:val="de-AT"/>
        </w:rPr>
        <w:t xml:space="preserve">27., </w:t>
      </w:r>
      <w:r w:rsidRPr="000C3532">
        <w:rPr>
          <w:lang w:val="de-AT"/>
        </w:rPr>
        <w:t>30.</w:t>
      </w:r>
      <w:r w:rsidR="000C3532" w:rsidRPr="000C3532">
        <w:rPr>
          <w:lang w:val="de-AT"/>
        </w:rPr>
        <w:t xml:space="preserve"> und 31.</w:t>
      </w:r>
      <w:r w:rsidR="00D200C0" w:rsidRPr="000C3532">
        <w:rPr>
          <w:lang w:val="de-AT"/>
        </w:rPr>
        <w:t xml:space="preserve"> </w:t>
      </w:r>
      <w:r w:rsidRPr="000C3532">
        <w:rPr>
          <w:lang w:val="de-AT"/>
        </w:rPr>
        <w:t xml:space="preserve">Juli; </w:t>
      </w:r>
      <w:r w:rsidR="000C3532" w:rsidRPr="000C3532">
        <w:rPr>
          <w:lang w:val="de-AT"/>
        </w:rPr>
        <w:t xml:space="preserve">1., 2., 3., 6., 7., 8., 9., 10., 13., 14., 15., 16., 17.,20., 21., 22., 23., 24. </w:t>
      </w:r>
      <w:r w:rsidRPr="000C3532">
        <w:rPr>
          <w:lang w:val="de-AT"/>
        </w:rPr>
        <w:t>August; Mittwoch – Samstag jeweils um 17 Uhr, sonntags um 15 Uhr</w:t>
      </w:r>
      <w:r w:rsidR="000C3532" w:rsidRPr="000C3532">
        <w:rPr>
          <w:lang w:val="de-AT"/>
        </w:rPr>
        <w:t>; Doppelvorstellungen: Samstag</w:t>
      </w:r>
      <w:r w:rsidR="00940B04">
        <w:rPr>
          <w:lang w:val="de-AT"/>
        </w:rPr>
        <w:t>,</w:t>
      </w:r>
      <w:r w:rsidR="000C3532" w:rsidRPr="000C3532">
        <w:rPr>
          <w:lang w:val="de-AT"/>
        </w:rPr>
        <w:t xml:space="preserve"> 2. August und Samstag</w:t>
      </w:r>
      <w:r w:rsidR="00940B04">
        <w:rPr>
          <w:lang w:val="de-AT"/>
        </w:rPr>
        <w:t>,</w:t>
      </w:r>
      <w:r w:rsidR="000C3532" w:rsidRPr="000C3532">
        <w:rPr>
          <w:lang w:val="de-AT"/>
        </w:rPr>
        <w:t xml:space="preserve"> 23. August jeweils um 11:00 Uhr</w:t>
      </w:r>
    </w:p>
    <w:p w14:paraId="3BFA2BE6" w14:textId="77777777" w:rsidR="002A592F" w:rsidRDefault="002A592F" w:rsidP="002A592F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Ort: Hof des Priesterseminars Graz, Bürgergasse 2, 8010 Graz</w:t>
      </w:r>
    </w:p>
    <w:p w14:paraId="0772E143" w14:textId="77777777" w:rsidR="00C008AF" w:rsidRDefault="00C008AF" w:rsidP="00C008AF">
      <w:pPr>
        <w:pStyle w:val="Listenabsatz"/>
        <w:rPr>
          <w:lang w:val="de-AT"/>
        </w:rPr>
      </w:pPr>
    </w:p>
    <w:p w14:paraId="1F090EF1" w14:textId="77777777" w:rsidR="000C3532" w:rsidRPr="00C008AF" w:rsidRDefault="000C3532" w:rsidP="000C3532">
      <w:pPr>
        <w:rPr>
          <w:b/>
          <w:lang w:val="de-AT"/>
        </w:rPr>
      </w:pPr>
      <w:r w:rsidRPr="00C008AF">
        <w:rPr>
          <w:b/>
          <w:lang w:val="de-AT"/>
        </w:rPr>
        <w:t xml:space="preserve">Karten: </w:t>
      </w:r>
    </w:p>
    <w:p w14:paraId="398EFEC8" w14:textId="77777777" w:rsidR="000C3532" w:rsidRPr="00DB43B6" w:rsidRDefault="000C3532" w:rsidP="000C3532">
      <w:pPr>
        <w:pStyle w:val="Listenabsatz"/>
        <w:numPr>
          <w:ilvl w:val="0"/>
          <w:numId w:val="1"/>
        </w:numPr>
        <w:rPr>
          <w:lang w:val="de-AT"/>
        </w:rPr>
      </w:pPr>
      <w:r w:rsidRPr="00D200C0">
        <w:rPr>
          <w:lang w:val="de-AT"/>
        </w:rPr>
        <w:t xml:space="preserve">Über die Website </w:t>
      </w:r>
      <w:hyperlink r:id="rId5" w:history="1">
        <w:r w:rsidRPr="00D200C0">
          <w:rPr>
            <w:rStyle w:val="Hyperlink"/>
            <w:lang w:val="de-AT"/>
          </w:rPr>
          <w:t>www.maerchensommer.at</w:t>
        </w:r>
      </w:hyperlink>
      <w:r>
        <w:rPr>
          <w:rStyle w:val="Hyperlink"/>
          <w:lang w:val="de-AT"/>
        </w:rPr>
        <w:t xml:space="preserve">; </w:t>
      </w:r>
      <w:r w:rsidRPr="00DB43B6">
        <w:rPr>
          <w:rStyle w:val="Hyperlink"/>
          <w:color w:val="auto"/>
          <w:u w:val="none"/>
          <w:lang w:val="de-AT"/>
        </w:rPr>
        <w:t>über die Homepage gibt es eine Ermäßigung für Sparefroh-Mitglieder</w:t>
      </w:r>
    </w:p>
    <w:p w14:paraId="3DD10038" w14:textId="77777777" w:rsidR="000C3532" w:rsidRPr="00D200C0" w:rsidRDefault="000C3532" w:rsidP="000C3532">
      <w:pPr>
        <w:pStyle w:val="Listenabsatz"/>
        <w:numPr>
          <w:ilvl w:val="0"/>
          <w:numId w:val="1"/>
        </w:numPr>
        <w:rPr>
          <w:lang w:val="de-AT"/>
        </w:rPr>
      </w:pPr>
      <w:r w:rsidRPr="00D200C0">
        <w:rPr>
          <w:lang w:val="de-AT"/>
        </w:rPr>
        <w:t xml:space="preserve">Ö-Ticket (Tel. 01/96 0 96 oder online auf </w:t>
      </w:r>
      <w:hyperlink r:id="rId6" w:history="1">
        <w:r w:rsidRPr="00D200C0">
          <w:rPr>
            <w:rStyle w:val="Hyperlink"/>
            <w:lang w:val="de-AT"/>
          </w:rPr>
          <w:t>www.oeticket.com)</w:t>
        </w:r>
      </w:hyperlink>
    </w:p>
    <w:p w14:paraId="16023BB7" w14:textId="36362689" w:rsidR="000C3532" w:rsidRPr="00C008AF" w:rsidRDefault="000C3532" w:rsidP="000C3532">
      <w:pPr>
        <w:pStyle w:val="Listenabsatz"/>
        <w:numPr>
          <w:ilvl w:val="0"/>
          <w:numId w:val="1"/>
        </w:numPr>
        <w:rPr>
          <w:lang w:val="de-AT"/>
        </w:rPr>
      </w:pPr>
      <w:r w:rsidRPr="00C008AF">
        <w:rPr>
          <w:lang w:val="de-AT"/>
        </w:rPr>
        <w:t>Restkarten und Infos unter 0664/55 88 444,</w:t>
      </w:r>
      <w:r w:rsidR="00940B04">
        <w:rPr>
          <w:lang w:val="de-AT"/>
        </w:rPr>
        <w:t xml:space="preserve"> </w:t>
      </w:r>
      <w:hyperlink r:id="rId7" w:history="1">
        <w:r w:rsidRPr="00E854F4">
          <w:rPr>
            <w:rStyle w:val="Hyperlink"/>
            <w:lang w:val="de-AT"/>
          </w:rPr>
          <w:t>info-stmk@maerchensommer.at</w:t>
        </w:r>
      </w:hyperlink>
    </w:p>
    <w:p w14:paraId="6EB98703" w14:textId="77777777" w:rsidR="000C3532" w:rsidRDefault="000C3532" w:rsidP="000C3532">
      <w:pPr>
        <w:pStyle w:val="EinfacherAbsatz"/>
        <w:jc w:val="both"/>
        <w:rPr>
          <w:rFonts w:ascii="Arial" w:hAnsi="Arial" w:cs="Arial"/>
          <w:spacing w:val="-2"/>
          <w:sz w:val="18"/>
          <w:szCs w:val="18"/>
        </w:rPr>
      </w:pPr>
    </w:p>
    <w:p w14:paraId="5E7D6C62" w14:textId="5DD68D36" w:rsidR="000C3532" w:rsidRPr="00821E6C" w:rsidRDefault="000C3532" w:rsidP="000C3532">
      <w:pPr>
        <w:pStyle w:val="EinfacherAbsatz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de-AT" w:eastAsia="en-US"/>
        </w:rPr>
      </w:pPr>
      <w:r w:rsidRPr="00821E6C">
        <w:rPr>
          <w:rFonts w:asciiTheme="minorHAnsi" w:eastAsiaTheme="minorHAnsi" w:hAnsiTheme="minorHAnsi" w:cstheme="minorBidi"/>
          <w:color w:val="auto"/>
          <w:sz w:val="22"/>
          <w:szCs w:val="22"/>
          <w:lang w:val="de-AT" w:eastAsia="en-US"/>
        </w:rPr>
        <w:t>Eintritt: 1</w:t>
      </w:r>
      <w:r w:rsidR="00821E6C">
        <w:rPr>
          <w:rFonts w:asciiTheme="minorHAnsi" w:eastAsiaTheme="minorHAnsi" w:hAnsiTheme="minorHAnsi" w:cstheme="minorBidi"/>
          <w:color w:val="auto"/>
          <w:sz w:val="22"/>
          <w:szCs w:val="22"/>
          <w:lang w:val="de-AT" w:eastAsia="en-US"/>
        </w:rPr>
        <w:t>9</w:t>
      </w:r>
      <w:r w:rsidRPr="00821E6C">
        <w:rPr>
          <w:rFonts w:asciiTheme="minorHAnsi" w:eastAsiaTheme="minorHAnsi" w:hAnsiTheme="minorHAnsi" w:cstheme="minorBidi"/>
          <w:color w:val="auto"/>
          <w:sz w:val="22"/>
          <w:szCs w:val="22"/>
          <w:lang w:val="de-AT" w:eastAsia="en-US"/>
        </w:rPr>
        <w:t xml:space="preserve"> Euro für Kinder bzw. 2</w:t>
      </w:r>
      <w:r w:rsidR="00821E6C">
        <w:rPr>
          <w:rFonts w:asciiTheme="minorHAnsi" w:eastAsiaTheme="minorHAnsi" w:hAnsiTheme="minorHAnsi" w:cstheme="minorBidi"/>
          <w:color w:val="auto"/>
          <w:sz w:val="22"/>
          <w:szCs w:val="22"/>
          <w:lang w:val="de-AT" w:eastAsia="en-US"/>
        </w:rPr>
        <w:t>6</w:t>
      </w:r>
      <w:r w:rsidRPr="00821E6C">
        <w:rPr>
          <w:rFonts w:asciiTheme="minorHAnsi" w:eastAsiaTheme="minorHAnsi" w:hAnsiTheme="minorHAnsi" w:cstheme="minorBidi"/>
          <w:color w:val="auto"/>
          <w:sz w:val="22"/>
          <w:szCs w:val="22"/>
          <w:lang w:val="de-AT" w:eastAsia="en-US"/>
        </w:rPr>
        <w:t xml:space="preserve"> Euro für Erwachsene</w:t>
      </w:r>
    </w:p>
    <w:p w14:paraId="0CB3D3D5" w14:textId="77777777" w:rsidR="000C3532" w:rsidRPr="00821E6C" w:rsidRDefault="000C3532" w:rsidP="000C3532">
      <w:pPr>
        <w:pStyle w:val="EinfacherAbsatz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de-AT" w:eastAsia="en-US"/>
        </w:rPr>
      </w:pPr>
      <w:r w:rsidRPr="00821E6C">
        <w:rPr>
          <w:rFonts w:asciiTheme="minorHAnsi" w:eastAsiaTheme="minorHAnsi" w:hAnsiTheme="minorHAnsi" w:cstheme="minorBidi"/>
          <w:color w:val="auto"/>
          <w:sz w:val="22"/>
          <w:szCs w:val="22"/>
          <w:lang w:val="de-AT" w:eastAsia="en-US"/>
        </w:rPr>
        <w:t>Ermäßigungen gibt es nur im Vorverkauf, nicht am Tag der Premiere und nicht an der Tageskasse. Die ÖAMTC-Clubkarte, der Steirische Familienpass und der Sparefroh-Mitgliedsnachweis sind für die Vorverkaufskarten an der Tageskassa vorzuweisen.</w:t>
      </w:r>
    </w:p>
    <w:p w14:paraId="094E16DD" w14:textId="77777777" w:rsidR="00C008AF" w:rsidRDefault="00C008AF" w:rsidP="00B76882">
      <w:pPr>
        <w:rPr>
          <w:lang w:val="de-DE"/>
        </w:rPr>
      </w:pPr>
    </w:p>
    <w:p w14:paraId="13CFD71B" w14:textId="77777777" w:rsidR="00C008AF" w:rsidRDefault="00C008AF" w:rsidP="00C008AF">
      <w:pPr>
        <w:spacing w:line="240" w:lineRule="auto"/>
        <w:rPr>
          <w:lang w:val="de-DE"/>
        </w:rPr>
      </w:pPr>
    </w:p>
    <w:p w14:paraId="16584DC8" w14:textId="77777777" w:rsidR="00367CF2" w:rsidRPr="002A592F" w:rsidRDefault="00367CF2" w:rsidP="00367CF2">
      <w:pPr>
        <w:rPr>
          <w:b/>
          <w:lang w:val="de-AT"/>
        </w:rPr>
      </w:pPr>
      <w:r>
        <w:rPr>
          <w:b/>
          <w:lang w:val="de-AT"/>
        </w:rPr>
        <w:t>Pressekontakt:</w:t>
      </w:r>
    </w:p>
    <w:p w14:paraId="54ACB371" w14:textId="77777777" w:rsidR="00367CF2" w:rsidRDefault="00367CF2" w:rsidP="00367CF2">
      <w:pPr>
        <w:rPr>
          <w:lang w:val="de-AT"/>
        </w:rPr>
      </w:pPr>
      <w:r>
        <w:rPr>
          <w:lang w:val="de-AT"/>
        </w:rPr>
        <w:t>Alexandra Reischl</w:t>
      </w:r>
    </w:p>
    <w:p w14:paraId="006CE254" w14:textId="77777777" w:rsidR="00367CF2" w:rsidRDefault="00367CF2" w:rsidP="00367CF2">
      <w:pPr>
        <w:rPr>
          <w:lang w:val="de-AT"/>
        </w:rPr>
      </w:pPr>
      <w:r>
        <w:rPr>
          <w:lang w:val="de-AT"/>
        </w:rPr>
        <w:t>Tel.: +43 660 313 67 57</w:t>
      </w:r>
    </w:p>
    <w:p w14:paraId="6C334FAF" w14:textId="77777777" w:rsidR="00367CF2" w:rsidRDefault="00367CF2" w:rsidP="00367CF2">
      <w:pPr>
        <w:rPr>
          <w:lang w:val="de-AT"/>
        </w:rPr>
      </w:pPr>
      <w:r>
        <w:rPr>
          <w:lang w:val="de-AT"/>
        </w:rPr>
        <w:t>presse-stmk@maerchensommer.at</w:t>
      </w:r>
    </w:p>
    <w:p w14:paraId="42021D5D" w14:textId="77777777" w:rsidR="008C281B" w:rsidRPr="008C281B" w:rsidRDefault="00527D4F">
      <w:pPr>
        <w:rPr>
          <w:lang w:val="de-AT"/>
        </w:rPr>
      </w:pPr>
      <w:r>
        <w:rPr>
          <w:lang w:val="de-AT"/>
        </w:rPr>
        <w:t xml:space="preserve"> </w:t>
      </w:r>
    </w:p>
    <w:sectPr w:rsidR="008C281B" w:rsidRPr="008C281B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mbria Math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345"/>
    <w:multiLevelType w:val="hybridMultilevel"/>
    <w:tmpl w:val="A67EC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30150"/>
    <w:multiLevelType w:val="hybridMultilevel"/>
    <w:tmpl w:val="8C807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85026">
    <w:abstractNumId w:val="0"/>
  </w:num>
  <w:num w:numId="2" w16cid:durableId="36854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1B"/>
    <w:rsid w:val="00044C7D"/>
    <w:rsid w:val="00055214"/>
    <w:rsid w:val="0005734B"/>
    <w:rsid w:val="000A3ABD"/>
    <w:rsid w:val="000C3532"/>
    <w:rsid w:val="000F2E61"/>
    <w:rsid w:val="001158BA"/>
    <w:rsid w:val="001629FC"/>
    <w:rsid w:val="00170873"/>
    <w:rsid w:val="00171A52"/>
    <w:rsid w:val="00202776"/>
    <w:rsid w:val="00242A4C"/>
    <w:rsid w:val="002523F8"/>
    <w:rsid w:val="002A0179"/>
    <w:rsid w:val="002A592F"/>
    <w:rsid w:val="002F5513"/>
    <w:rsid w:val="00343D10"/>
    <w:rsid w:val="00367CF2"/>
    <w:rsid w:val="003A6A38"/>
    <w:rsid w:val="00400718"/>
    <w:rsid w:val="004D645C"/>
    <w:rsid w:val="00526063"/>
    <w:rsid w:val="00527D4F"/>
    <w:rsid w:val="005C0FAA"/>
    <w:rsid w:val="005F0866"/>
    <w:rsid w:val="006210C7"/>
    <w:rsid w:val="006521AD"/>
    <w:rsid w:val="00667597"/>
    <w:rsid w:val="006D6E26"/>
    <w:rsid w:val="006E1D95"/>
    <w:rsid w:val="007D3133"/>
    <w:rsid w:val="00821E6C"/>
    <w:rsid w:val="00846541"/>
    <w:rsid w:val="00852511"/>
    <w:rsid w:val="008574CF"/>
    <w:rsid w:val="0086416F"/>
    <w:rsid w:val="0087698E"/>
    <w:rsid w:val="008930B5"/>
    <w:rsid w:val="008C281B"/>
    <w:rsid w:val="008E3669"/>
    <w:rsid w:val="008E5DBD"/>
    <w:rsid w:val="00940B04"/>
    <w:rsid w:val="00967F54"/>
    <w:rsid w:val="00992B22"/>
    <w:rsid w:val="009E421B"/>
    <w:rsid w:val="00A77F5D"/>
    <w:rsid w:val="00B76882"/>
    <w:rsid w:val="00B77C34"/>
    <w:rsid w:val="00BF6552"/>
    <w:rsid w:val="00C008AF"/>
    <w:rsid w:val="00C1740A"/>
    <w:rsid w:val="00C655FD"/>
    <w:rsid w:val="00CF4D8F"/>
    <w:rsid w:val="00D200C0"/>
    <w:rsid w:val="00D416BB"/>
    <w:rsid w:val="00DB7630"/>
    <w:rsid w:val="00DC3E95"/>
    <w:rsid w:val="00DD1983"/>
    <w:rsid w:val="00FB6360"/>
    <w:rsid w:val="00FE248B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97DD"/>
  <w15:chartTrackingRefBased/>
  <w15:docId w15:val="{38070C4C-7FD6-4787-A639-911C3716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72"/>
    <w:qFormat/>
    <w:rsid w:val="002A592F"/>
    <w:pPr>
      <w:ind w:left="720"/>
      <w:contextualSpacing/>
    </w:pPr>
  </w:style>
  <w:style w:type="paragraph" w:customStyle="1" w:styleId="EinfacherAbsatz">
    <w:name w:val="[Einfacher Absatz]"/>
    <w:basedOn w:val="Standard"/>
    <w:uiPriority w:val="99"/>
    <w:rsid w:val="00C008A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de-DE" w:eastAsia="de-DE"/>
    </w:rPr>
  </w:style>
  <w:style w:type="character" w:styleId="Hyperlink">
    <w:name w:val="Hyperlink"/>
    <w:uiPriority w:val="99"/>
    <w:unhideWhenUsed/>
    <w:rsid w:val="00C008AF"/>
    <w:rPr>
      <w:color w:val="0000FF"/>
      <w:u w:val="single"/>
    </w:rPr>
  </w:style>
  <w:style w:type="paragraph" w:customStyle="1" w:styleId="ydpd0d54b93msonormal">
    <w:name w:val="ydpd0d54b93msonormal"/>
    <w:basedOn w:val="Standard"/>
    <w:rsid w:val="00526063"/>
    <w:pPr>
      <w:spacing w:before="100" w:beforeAutospacing="1" w:after="100" w:afterAutospacing="1" w:line="240" w:lineRule="auto"/>
    </w:pPr>
    <w:rPr>
      <w:rFonts w:ascii="Calibri" w:hAnsi="Calibri" w:cs="Calibri"/>
      <w:lang w:val="de-AT" w:eastAsia="de-AT"/>
    </w:rPr>
  </w:style>
  <w:style w:type="paragraph" w:customStyle="1" w:styleId="yiv5051026641msonormal">
    <w:name w:val="yiv5051026641msonormal"/>
    <w:basedOn w:val="Standard"/>
    <w:rsid w:val="000C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-stmk@maerchensommer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eticket.com/" TargetMode="External"/><Relationship Id="rId5" Type="http://schemas.openxmlformats.org/officeDocument/2006/relationships/hyperlink" Target="http://www.maerchensommer.a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Reischl</dc:creator>
  <cp:keywords/>
  <dc:description/>
  <cp:lastModifiedBy>Michaela Riedl-Schlosser</cp:lastModifiedBy>
  <cp:revision>8</cp:revision>
  <cp:lastPrinted>2025-05-19T05:12:00Z</cp:lastPrinted>
  <dcterms:created xsi:type="dcterms:W3CDTF">2025-03-11T06:54:00Z</dcterms:created>
  <dcterms:modified xsi:type="dcterms:W3CDTF">2025-05-19T11:55:00Z</dcterms:modified>
</cp:coreProperties>
</file>